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223" w14:textId="7AD6525E" w:rsidR="00754F52" w:rsidRPr="00D81C8C" w:rsidRDefault="005F3F9E" w:rsidP="005D51F6">
      <w:pPr>
        <w:tabs>
          <w:tab w:val="center" w:pos="4680"/>
          <w:tab w:val="left" w:pos="6420"/>
        </w:tabs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Maintenance </w:t>
      </w:r>
      <w:r w:rsidR="009136B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Superintendent</w:t>
      </w:r>
    </w:p>
    <w:p w14:paraId="1CA84C0F" w14:textId="77777777" w:rsidR="00EE2275" w:rsidRPr="001267FE" w:rsidRDefault="00EE2275" w:rsidP="00FF53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7AA866" w14:textId="6B04B977" w:rsidR="00B85E90" w:rsidRPr="001267FE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Maloney Propertie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 – Voted “Best Place to Work” </w:t>
      </w:r>
      <w:r w:rsidR="00716C5A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by our employee 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 </w:t>
      </w:r>
      <w:r w:rsidR="006901AA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</w:t>
      </w: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1F9B3FCD" w14:textId="77777777" w:rsidR="00B85E90" w:rsidRPr="001267FE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EB60EF" w14:textId="2F968878" w:rsidR="00774F32" w:rsidRPr="001267FE" w:rsidRDefault="00F2469E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Join our hard-working motivated team!</w:t>
      </w:r>
      <w:r w:rsidR="00B85E90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Our reputation for customer service and quality workmanship is </w:t>
      </w: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best </w:t>
      </w:r>
      <w:r w:rsidR="00B85E90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in the industry.</w:t>
      </w:r>
    </w:p>
    <w:p w14:paraId="3CFE3052" w14:textId="7E9093A0" w:rsidR="00716C5A" w:rsidRPr="001267FE" w:rsidRDefault="00716C5A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75536F" w14:textId="77777777" w:rsidR="00716C5A" w:rsidRPr="001267FE" w:rsidRDefault="00716C5A" w:rsidP="00716C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About Us</w:t>
      </w:r>
    </w:p>
    <w:p w14:paraId="5EC8729C" w14:textId="6B03F66A" w:rsidR="00023FFC" w:rsidRPr="001267FE" w:rsidRDefault="00023FFC" w:rsidP="00023FFC">
      <w:pPr>
        <w:rPr>
          <w:rFonts w:ascii="Arial" w:hAnsi="Arial" w:cs="Arial"/>
          <w:sz w:val="24"/>
          <w:szCs w:val="24"/>
        </w:rPr>
      </w:pPr>
      <w:r w:rsidRPr="001267FE">
        <w:rPr>
          <w:rFonts w:ascii="Arial" w:hAnsi="Arial" w:cs="Arial"/>
          <w:sz w:val="24"/>
          <w:szCs w:val="24"/>
        </w:rPr>
        <w:t xml:space="preserve">Established in 1981, Maloney Properties, </w:t>
      </w:r>
      <w:r w:rsidR="00606D20">
        <w:rPr>
          <w:rFonts w:ascii="Arial" w:hAnsi="Arial" w:cs="Arial"/>
          <w:sz w:val="24"/>
          <w:szCs w:val="24"/>
        </w:rPr>
        <w:t>LLC</w:t>
      </w:r>
      <w:r w:rsidRPr="001267FE">
        <w:rPr>
          <w:rFonts w:ascii="Arial" w:hAnsi="Arial" w:cs="Arial"/>
          <w:sz w:val="24"/>
          <w:szCs w:val="24"/>
        </w:rPr>
        <w:t xml:space="preserve"> is a successful business</w:t>
      </w:r>
      <w:r w:rsidR="009136BD">
        <w:rPr>
          <w:rFonts w:ascii="Arial" w:hAnsi="Arial" w:cs="Arial"/>
          <w:sz w:val="24"/>
          <w:szCs w:val="24"/>
        </w:rPr>
        <w:t xml:space="preserve"> specializing in residential property management</w:t>
      </w:r>
      <w:r w:rsidRPr="001267FE">
        <w:rPr>
          <w:rFonts w:ascii="Arial" w:hAnsi="Arial" w:cs="Arial"/>
          <w:sz w:val="24"/>
          <w:szCs w:val="24"/>
        </w:rPr>
        <w:t>. We manage more than 1</w:t>
      </w:r>
      <w:r w:rsidR="00FC0704">
        <w:rPr>
          <w:rFonts w:ascii="Arial" w:hAnsi="Arial" w:cs="Arial"/>
          <w:sz w:val="24"/>
          <w:szCs w:val="24"/>
        </w:rPr>
        <w:t>1</w:t>
      </w:r>
      <w:r w:rsidRPr="001267FE">
        <w:rPr>
          <w:rFonts w:ascii="Arial" w:hAnsi="Arial" w:cs="Arial"/>
          <w:sz w:val="24"/>
          <w:szCs w:val="24"/>
        </w:rPr>
        <w:t xml:space="preserve">,000 units throughout the New England area.  </w:t>
      </w:r>
    </w:p>
    <w:p w14:paraId="4AE1C242" w14:textId="77777777" w:rsidR="00023FFC" w:rsidRPr="001267FE" w:rsidRDefault="00023FFC" w:rsidP="00023FFC">
      <w:pPr>
        <w:rPr>
          <w:rFonts w:ascii="Arial" w:hAnsi="Arial" w:cs="Arial"/>
          <w:sz w:val="24"/>
          <w:szCs w:val="24"/>
        </w:rPr>
      </w:pPr>
    </w:p>
    <w:p w14:paraId="51E633EB" w14:textId="77777777" w:rsidR="00023FFC" w:rsidRPr="001267FE" w:rsidRDefault="00023FFC" w:rsidP="00023FFC">
      <w:pPr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hAnsi="Arial" w:cs="Arial"/>
          <w:sz w:val="24"/>
          <w:szCs w:val="24"/>
        </w:rPr>
        <w:t xml:space="preserve">We are a company with a human focus and feel passionately that our employees are our greatest asset.  </w:t>
      </w:r>
      <w:r w:rsidRPr="001267FE">
        <w:rPr>
          <w:rFonts w:ascii="Arial" w:eastAsia="Times New Roman" w:hAnsi="Arial" w:cs="Arial"/>
          <w:sz w:val="24"/>
          <w:szCs w:val="24"/>
        </w:rPr>
        <w:t xml:space="preserve">We are dedicated to teamwork, staff development and training.  </w:t>
      </w:r>
    </w:p>
    <w:p w14:paraId="0762A554" w14:textId="5AC3C7B0" w:rsidR="00023FFC" w:rsidRPr="001267FE" w:rsidRDefault="00023FFC" w:rsidP="00023FFC">
      <w:pPr>
        <w:rPr>
          <w:rFonts w:ascii="Arial" w:hAnsi="Arial" w:cs="Arial"/>
          <w:sz w:val="24"/>
          <w:szCs w:val="24"/>
        </w:rPr>
      </w:pPr>
      <w:r w:rsidRPr="001267FE">
        <w:rPr>
          <w:rFonts w:ascii="Arial" w:hAnsi="Arial" w:cs="Arial"/>
          <w:sz w:val="24"/>
          <w:szCs w:val="24"/>
        </w:rPr>
        <w:t>We attribute our success to the effective working partnerships we create with both clients and staff</w:t>
      </w:r>
      <w:r w:rsidR="009136BD">
        <w:rPr>
          <w:rFonts w:ascii="Arial" w:hAnsi="Arial" w:cs="Arial"/>
          <w:sz w:val="24"/>
          <w:szCs w:val="24"/>
        </w:rPr>
        <w:t>.</w:t>
      </w:r>
    </w:p>
    <w:p w14:paraId="5DF272E9" w14:textId="77777777" w:rsidR="00275580" w:rsidRPr="001267FE" w:rsidRDefault="00275580" w:rsidP="00C05690">
      <w:pPr>
        <w:rPr>
          <w:rFonts w:ascii="Arial" w:eastAsia="Times New Roman" w:hAnsi="Arial" w:cs="Arial"/>
          <w:sz w:val="24"/>
          <w:szCs w:val="24"/>
        </w:rPr>
      </w:pPr>
    </w:p>
    <w:p w14:paraId="392F366D" w14:textId="77777777" w:rsidR="00456BA3" w:rsidRPr="001267FE" w:rsidRDefault="00456BA3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1267FE">
        <w:rPr>
          <w:rFonts w:ascii="Arial" w:eastAsia="Times New Roman" w:hAnsi="Arial" w:cs="Arial"/>
          <w:bCs/>
          <w:sz w:val="24"/>
          <w:szCs w:val="24"/>
          <w:u w:val="single"/>
        </w:rPr>
        <w:t>Your Responsibilities</w:t>
      </w:r>
    </w:p>
    <w:p w14:paraId="5C8D61B9" w14:textId="22E0F43F" w:rsidR="0049551C" w:rsidRDefault="0049551C" w:rsidP="00F57A96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49551C">
        <w:rPr>
          <w:rFonts w:ascii="Arial" w:hAnsi="Arial" w:cs="Arial"/>
          <w:bCs/>
          <w:sz w:val="24"/>
          <w:szCs w:val="24"/>
        </w:rPr>
        <w:t xml:space="preserve">The Maintenance Superintendent will oversee the maintenance operations for Interfaith Apartments in Boston, MA.  There are 3 properties consisting of a total of 69 units.  </w:t>
      </w:r>
      <w:r w:rsidR="00071299">
        <w:rPr>
          <w:rFonts w:ascii="Arial" w:hAnsi="Arial" w:cs="Arial"/>
          <w:bCs/>
          <w:sz w:val="24"/>
          <w:szCs w:val="24"/>
        </w:rPr>
        <w:t xml:space="preserve">The work hours are 8:00am to 4:00pm, Monday to Friday. </w:t>
      </w:r>
      <w:r w:rsidRPr="0049551C">
        <w:rPr>
          <w:rFonts w:ascii="Arial" w:hAnsi="Arial" w:cs="Arial"/>
          <w:bCs/>
          <w:sz w:val="24"/>
          <w:szCs w:val="24"/>
        </w:rPr>
        <w:t xml:space="preserve">You will be hands-on and coordinate building and maintenance systems, staff supervision, oversee work orders and unit turnovers, preventative maintenance programs, </w:t>
      </w:r>
      <w:r w:rsidR="00C5365E">
        <w:rPr>
          <w:rFonts w:ascii="Arial" w:hAnsi="Arial" w:cs="Arial"/>
          <w:bCs/>
          <w:sz w:val="24"/>
          <w:szCs w:val="24"/>
        </w:rPr>
        <w:t xml:space="preserve">prepare for </w:t>
      </w:r>
      <w:r w:rsidR="00502D42">
        <w:rPr>
          <w:rFonts w:ascii="Arial" w:hAnsi="Arial" w:cs="Arial"/>
          <w:bCs/>
          <w:sz w:val="24"/>
          <w:szCs w:val="24"/>
        </w:rPr>
        <w:t>NSPIRE and agency inspect</w:t>
      </w:r>
      <w:r w:rsidR="00C5365E">
        <w:rPr>
          <w:rFonts w:ascii="Arial" w:hAnsi="Arial" w:cs="Arial"/>
          <w:bCs/>
          <w:sz w:val="24"/>
          <w:szCs w:val="24"/>
        </w:rPr>
        <w:t xml:space="preserve">ions, </w:t>
      </w:r>
      <w:r w:rsidRPr="0049551C">
        <w:rPr>
          <w:rFonts w:ascii="Arial" w:hAnsi="Arial" w:cs="Arial"/>
          <w:bCs/>
          <w:sz w:val="24"/>
          <w:szCs w:val="24"/>
        </w:rPr>
        <w:t>scheduling contractors and vendors, and</w:t>
      </w:r>
      <w:r w:rsidR="00AE1806">
        <w:rPr>
          <w:rFonts w:ascii="Arial" w:hAnsi="Arial" w:cs="Arial"/>
          <w:bCs/>
          <w:sz w:val="24"/>
          <w:szCs w:val="24"/>
        </w:rPr>
        <w:t xml:space="preserve"> </w:t>
      </w:r>
      <w:r w:rsidRPr="0049551C">
        <w:rPr>
          <w:rFonts w:ascii="Arial" w:hAnsi="Arial" w:cs="Arial"/>
          <w:bCs/>
          <w:sz w:val="24"/>
          <w:szCs w:val="24"/>
        </w:rPr>
        <w:t>inventory</w:t>
      </w:r>
      <w:r w:rsidR="00AE1806">
        <w:rPr>
          <w:rFonts w:ascii="Arial" w:hAnsi="Arial" w:cs="Arial"/>
          <w:bCs/>
          <w:sz w:val="24"/>
          <w:szCs w:val="24"/>
        </w:rPr>
        <w:t xml:space="preserve"> management.</w:t>
      </w:r>
    </w:p>
    <w:p w14:paraId="68E5F1E9" w14:textId="77777777" w:rsidR="0049551C" w:rsidRDefault="0049551C" w:rsidP="00F57A96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4F22C743" w14:textId="36EACDCD" w:rsidR="00F57A96" w:rsidRPr="001267FE" w:rsidRDefault="00F57A96" w:rsidP="00F57A96">
      <w:pPr>
        <w:spacing w:before="100" w:beforeAutospacing="1" w:after="100" w:afterAutospacing="1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1267FE">
        <w:rPr>
          <w:rFonts w:ascii="Arial" w:eastAsia="Times New Roman" w:hAnsi="Arial" w:cs="Arial"/>
          <w:bCs/>
          <w:sz w:val="24"/>
          <w:szCs w:val="24"/>
          <w:u w:val="single"/>
        </w:rPr>
        <w:t>Your Qualifications</w:t>
      </w:r>
    </w:p>
    <w:p w14:paraId="5B020EF4" w14:textId="48A0D564" w:rsidR="0049551C" w:rsidRDefault="009B2DA1" w:rsidP="00456BA3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Residential maintenance experience is </w:t>
      </w:r>
      <w:r w:rsidR="00431757">
        <w:rPr>
          <w:rFonts w:ascii="Arial" w:hAnsi="Arial" w:cs="Arial"/>
          <w:bCs/>
          <w:sz w:val="24"/>
          <w:szCs w:val="24"/>
        </w:rPr>
        <w:t xml:space="preserve">preferred.  </w:t>
      </w:r>
      <w:r w:rsidR="00587C08" w:rsidRPr="00587C08">
        <w:rPr>
          <w:rFonts w:ascii="Arial" w:hAnsi="Arial" w:cs="Arial"/>
          <w:bCs/>
          <w:sz w:val="24"/>
          <w:szCs w:val="24"/>
        </w:rPr>
        <w:t>Experience with general maintenance to include painting, janitorial, plumbing, electrical, carpentry, appliance repair, and HVAC are required.  Experience supervising maintenance professional</w:t>
      </w:r>
      <w:r w:rsidR="00A36185">
        <w:rPr>
          <w:rFonts w:ascii="Arial" w:hAnsi="Arial" w:cs="Arial"/>
          <w:bCs/>
          <w:sz w:val="24"/>
          <w:szCs w:val="24"/>
        </w:rPr>
        <w:t>s</w:t>
      </w:r>
      <w:r w:rsidR="00587C08" w:rsidRPr="00587C08">
        <w:rPr>
          <w:rFonts w:ascii="Arial" w:hAnsi="Arial" w:cs="Arial"/>
          <w:bCs/>
          <w:sz w:val="24"/>
          <w:szCs w:val="24"/>
        </w:rPr>
        <w:t xml:space="preserve"> is required.  </w:t>
      </w:r>
      <w:r w:rsidR="00E674BE">
        <w:rPr>
          <w:rFonts w:ascii="Arial" w:hAnsi="Arial" w:cs="Arial"/>
          <w:bCs/>
          <w:sz w:val="24"/>
          <w:szCs w:val="24"/>
        </w:rPr>
        <w:t xml:space="preserve">Construction rehab experience is a plus.  </w:t>
      </w:r>
      <w:r w:rsidR="00587C08" w:rsidRPr="00587C08">
        <w:rPr>
          <w:rFonts w:ascii="Arial" w:hAnsi="Arial" w:cs="Arial"/>
          <w:bCs/>
          <w:sz w:val="24"/>
          <w:szCs w:val="24"/>
        </w:rPr>
        <w:t xml:space="preserve">Excellent communication and customer services skills are required.  Knowledge of Yardi is plus.  Must have a valid driver’s license and access to a vehicle.  Ability to participate in emergency calls and snow removal is required.  </w:t>
      </w:r>
      <w:r w:rsidR="00431757">
        <w:rPr>
          <w:rFonts w:ascii="Arial" w:hAnsi="Arial" w:cs="Arial"/>
          <w:bCs/>
          <w:sz w:val="24"/>
          <w:szCs w:val="24"/>
        </w:rPr>
        <w:t xml:space="preserve">Bilingual in English/Spanish is a plus.  </w:t>
      </w:r>
    </w:p>
    <w:p w14:paraId="3F7C40EE" w14:textId="77777777" w:rsidR="0049551C" w:rsidRDefault="0049551C" w:rsidP="00456BA3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0436E2BB" w14:textId="1E35B3E1" w:rsidR="00C05690" w:rsidRPr="001267FE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267FE">
        <w:rPr>
          <w:rFonts w:ascii="Arial" w:eastAsia="Times New Roman" w:hAnsi="Arial" w:cs="Arial"/>
          <w:b/>
          <w:sz w:val="24"/>
          <w:szCs w:val="24"/>
          <w:u w:val="single"/>
        </w:rPr>
        <w:t>Compensation &amp; Benefits</w:t>
      </w:r>
      <w:r w:rsidR="00C05690" w:rsidRPr="001267FE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4E9BDD11" w14:textId="4465CC4E" w:rsidR="006C2904" w:rsidRPr="001267FE" w:rsidRDefault="006C2904" w:rsidP="006C290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>M</w:t>
      </w:r>
      <w:r w:rsidR="00606D20">
        <w:rPr>
          <w:rFonts w:ascii="Arial" w:eastAsia="Times New Roman" w:hAnsi="Arial" w:cs="Arial"/>
          <w:sz w:val="24"/>
          <w:szCs w:val="24"/>
        </w:rPr>
        <w:t xml:space="preserve">aloney Properties </w:t>
      </w:r>
      <w:r w:rsidRPr="001267FE">
        <w:rPr>
          <w:rFonts w:ascii="Arial" w:eastAsia="Times New Roman" w:hAnsi="Arial" w:cs="Arial"/>
          <w:sz w:val="24"/>
          <w:szCs w:val="24"/>
        </w:rPr>
        <w:t>offers a family friendly workplace and healthy work-life balance.  In addition to a competitive salary and benefits package we also offer the following:</w:t>
      </w:r>
    </w:p>
    <w:p w14:paraId="4C7CBB14" w14:textId="77777777" w:rsidR="006C2904" w:rsidRPr="001267FE" w:rsidRDefault="006C2904" w:rsidP="006C290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6821C94D" w14:textId="77777777" w:rsidR="006C2904" w:rsidRPr="001267FE" w:rsidRDefault="006C2904" w:rsidP="006C290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>Comprehensive benefits package including great health benefits, 401k, and more</w:t>
      </w:r>
    </w:p>
    <w:p w14:paraId="73348369" w14:textId="77777777" w:rsidR="006C2904" w:rsidRPr="001267FE" w:rsidRDefault="006C2904" w:rsidP="006C290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40A23753" w14:textId="77777777" w:rsidR="006C2904" w:rsidRPr="001267FE" w:rsidRDefault="006C2904" w:rsidP="006C290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>A generous vacation and holiday schedule</w:t>
      </w:r>
    </w:p>
    <w:p w14:paraId="13F53C49" w14:textId="77777777" w:rsidR="000658AC" w:rsidRDefault="006C2904" w:rsidP="006C2904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1267FE">
        <w:rPr>
          <w:rFonts w:ascii="Arial" w:hAnsi="Arial" w:cs="Arial"/>
          <w:b/>
          <w:sz w:val="24"/>
          <w:szCs w:val="24"/>
        </w:rPr>
        <w:t xml:space="preserve">Apply Now </w:t>
      </w:r>
      <w:r w:rsidR="000658AC">
        <w:rPr>
          <w:rFonts w:ascii="Arial" w:hAnsi="Arial" w:cs="Arial"/>
          <w:b/>
          <w:sz w:val="24"/>
          <w:szCs w:val="24"/>
        </w:rPr>
        <w:t>At:</w:t>
      </w:r>
    </w:p>
    <w:p w14:paraId="4F4E4030" w14:textId="3CBB939E" w:rsidR="006255B2" w:rsidRDefault="00360F50" w:rsidP="00F2469E">
      <w:pPr>
        <w:rPr>
          <w:rFonts w:ascii="Arial" w:eastAsia="Times New Roman" w:hAnsi="Arial" w:cs="Arial"/>
          <w:sz w:val="24"/>
          <w:szCs w:val="24"/>
        </w:rPr>
      </w:pPr>
      <w:hyperlink r:id="rId5" w:history="1">
        <w:r w:rsidRPr="00306CEF">
          <w:rPr>
            <w:rStyle w:val="Hyperlink"/>
            <w:rFonts w:ascii="Arial" w:eastAsia="Times New Roman" w:hAnsi="Arial" w:cs="Arial"/>
            <w:sz w:val="24"/>
            <w:szCs w:val="24"/>
          </w:rPr>
          <w:t>https://recruit.hirebridge.com/v3/application/applink.aspx?cid=6584&amp;jid=643317</w:t>
        </w:r>
      </w:hyperlink>
    </w:p>
    <w:p w14:paraId="3C14C0AB" w14:textId="77777777" w:rsidR="00360F50" w:rsidRDefault="00360F50" w:rsidP="00F2469E">
      <w:pPr>
        <w:rPr>
          <w:rFonts w:ascii="Arial" w:eastAsia="Times New Roman" w:hAnsi="Arial" w:cs="Arial"/>
          <w:sz w:val="24"/>
          <w:szCs w:val="24"/>
        </w:rPr>
      </w:pPr>
    </w:p>
    <w:p w14:paraId="53C499C7" w14:textId="77777777" w:rsidR="006255B2" w:rsidRPr="001267FE" w:rsidRDefault="006255B2" w:rsidP="00F2469E">
      <w:pPr>
        <w:rPr>
          <w:rFonts w:ascii="Arial" w:eastAsia="Times New Roman" w:hAnsi="Arial" w:cs="Arial"/>
          <w:sz w:val="24"/>
          <w:szCs w:val="24"/>
        </w:rPr>
      </w:pPr>
    </w:p>
    <w:p w14:paraId="1EF7A9B0" w14:textId="77777777" w:rsidR="00024038" w:rsidRPr="001267FE" w:rsidRDefault="00024038" w:rsidP="00F2469E">
      <w:pPr>
        <w:rPr>
          <w:rFonts w:ascii="Arial" w:hAnsi="Arial" w:cs="Arial"/>
          <w:b/>
          <w:sz w:val="24"/>
          <w:szCs w:val="24"/>
        </w:rPr>
      </w:pPr>
      <w:r w:rsidRPr="001267FE">
        <w:rPr>
          <w:rFonts w:ascii="Arial" w:eastAsia="Times New Roman" w:hAnsi="Arial" w:cs="Arial"/>
          <w:sz w:val="24"/>
          <w:szCs w:val="24"/>
        </w:rPr>
        <w:t>Maloney Properties is an Equal Opportunity Employer.</w:t>
      </w:r>
    </w:p>
    <w:sectPr w:rsidR="00024038" w:rsidRPr="001267FE" w:rsidSect="004C638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6A7"/>
    <w:multiLevelType w:val="hybridMultilevel"/>
    <w:tmpl w:val="60CAA3A8"/>
    <w:lvl w:ilvl="0" w:tplc="35126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C5B"/>
    <w:multiLevelType w:val="hybridMultilevel"/>
    <w:tmpl w:val="F092D0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96E"/>
    <w:multiLevelType w:val="hybridMultilevel"/>
    <w:tmpl w:val="BDF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B74D1"/>
    <w:multiLevelType w:val="hybridMultilevel"/>
    <w:tmpl w:val="F9748CC4"/>
    <w:lvl w:ilvl="0" w:tplc="35126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15009">
    <w:abstractNumId w:val="4"/>
  </w:num>
  <w:num w:numId="2" w16cid:durableId="1528980499">
    <w:abstractNumId w:val="3"/>
  </w:num>
  <w:num w:numId="3" w16cid:durableId="271086100">
    <w:abstractNumId w:val="0"/>
  </w:num>
  <w:num w:numId="4" w16cid:durableId="329064583">
    <w:abstractNumId w:val="1"/>
  </w:num>
  <w:num w:numId="5" w16cid:durableId="912665104">
    <w:abstractNumId w:val="2"/>
  </w:num>
  <w:num w:numId="6" w16cid:durableId="661080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A8"/>
    <w:rsid w:val="000014FD"/>
    <w:rsid w:val="000052FF"/>
    <w:rsid w:val="000118D9"/>
    <w:rsid w:val="000204B7"/>
    <w:rsid w:val="00023FFC"/>
    <w:rsid w:val="00024038"/>
    <w:rsid w:val="00024107"/>
    <w:rsid w:val="00027C89"/>
    <w:rsid w:val="000316C3"/>
    <w:rsid w:val="00052E4F"/>
    <w:rsid w:val="000625B9"/>
    <w:rsid w:val="0006290F"/>
    <w:rsid w:val="00062DCC"/>
    <w:rsid w:val="000658AC"/>
    <w:rsid w:val="00071299"/>
    <w:rsid w:val="000723F9"/>
    <w:rsid w:val="00073E6B"/>
    <w:rsid w:val="00083273"/>
    <w:rsid w:val="000B5E55"/>
    <w:rsid w:val="000C6E8F"/>
    <w:rsid w:val="000C7837"/>
    <w:rsid w:val="000F5A34"/>
    <w:rsid w:val="001267FE"/>
    <w:rsid w:val="00160ED2"/>
    <w:rsid w:val="0019757A"/>
    <w:rsid w:val="001A0832"/>
    <w:rsid w:val="001D5F59"/>
    <w:rsid w:val="00223B74"/>
    <w:rsid w:val="00233F59"/>
    <w:rsid w:val="0023528C"/>
    <w:rsid w:val="00260ECA"/>
    <w:rsid w:val="002709D7"/>
    <w:rsid w:val="00273883"/>
    <w:rsid w:val="00275580"/>
    <w:rsid w:val="002A4014"/>
    <w:rsid w:val="002E79B1"/>
    <w:rsid w:val="003157AB"/>
    <w:rsid w:val="003251CF"/>
    <w:rsid w:val="003325B2"/>
    <w:rsid w:val="00360F50"/>
    <w:rsid w:val="00362FC5"/>
    <w:rsid w:val="003741C1"/>
    <w:rsid w:val="003B0CE6"/>
    <w:rsid w:val="003E33E1"/>
    <w:rsid w:val="003F48C8"/>
    <w:rsid w:val="00431757"/>
    <w:rsid w:val="0043291B"/>
    <w:rsid w:val="00456BA3"/>
    <w:rsid w:val="00463BB3"/>
    <w:rsid w:val="0049551C"/>
    <w:rsid w:val="004A5335"/>
    <w:rsid w:val="004A55E4"/>
    <w:rsid w:val="004A5BF7"/>
    <w:rsid w:val="004C6384"/>
    <w:rsid w:val="004C6B52"/>
    <w:rsid w:val="004D2B51"/>
    <w:rsid w:val="004E63DA"/>
    <w:rsid w:val="004F7007"/>
    <w:rsid w:val="005003BE"/>
    <w:rsid w:val="00502D42"/>
    <w:rsid w:val="00543581"/>
    <w:rsid w:val="0057663B"/>
    <w:rsid w:val="00587C08"/>
    <w:rsid w:val="005D51F6"/>
    <w:rsid w:val="005D666F"/>
    <w:rsid w:val="005E3826"/>
    <w:rsid w:val="005F3F9E"/>
    <w:rsid w:val="00606D20"/>
    <w:rsid w:val="006255B2"/>
    <w:rsid w:val="00627F07"/>
    <w:rsid w:val="00643BB3"/>
    <w:rsid w:val="00661FAC"/>
    <w:rsid w:val="00684488"/>
    <w:rsid w:val="006901AA"/>
    <w:rsid w:val="006940F3"/>
    <w:rsid w:val="006A61D2"/>
    <w:rsid w:val="006B34E8"/>
    <w:rsid w:val="006B5C36"/>
    <w:rsid w:val="006C2904"/>
    <w:rsid w:val="006C6F79"/>
    <w:rsid w:val="006D6808"/>
    <w:rsid w:val="00716C5A"/>
    <w:rsid w:val="0073742D"/>
    <w:rsid w:val="0074734D"/>
    <w:rsid w:val="00754F52"/>
    <w:rsid w:val="00755277"/>
    <w:rsid w:val="0076712F"/>
    <w:rsid w:val="00774F32"/>
    <w:rsid w:val="00781CFB"/>
    <w:rsid w:val="007A2F1A"/>
    <w:rsid w:val="007B646A"/>
    <w:rsid w:val="007C6AF2"/>
    <w:rsid w:val="007C7A36"/>
    <w:rsid w:val="007E3125"/>
    <w:rsid w:val="008006E4"/>
    <w:rsid w:val="00804BEF"/>
    <w:rsid w:val="0081440E"/>
    <w:rsid w:val="008152EC"/>
    <w:rsid w:val="00817A94"/>
    <w:rsid w:val="008413DB"/>
    <w:rsid w:val="00851EC0"/>
    <w:rsid w:val="008715CF"/>
    <w:rsid w:val="00884220"/>
    <w:rsid w:val="008A055B"/>
    <w:rsid w:val="008E26F6"/>
    <w:rsid w:val="008F1981"/>
    <w:rsid w:val="008F5A4D"/>
    <w:rsid w:val="008F6CC0"/>
    <w:rsid w:val="00900BBF"/>
    <w:rsid w:val="00903DB1"/>
    <w:rsid w:val="009136BD"/>
    <w:rsid w:val="009257F5"/>
    <w:rsid w:val="00957F22"/>
    <w:rsid w:val="00962771"/>
    <w:rsid w:val="0097273A"/>
    <w:rsid w:val="00984A37"/>
    <w:rsid w:val="009B236C"/>
    <w:rsid w:val="009B2DA1"/>
    <w:rsid w:val="009B60C4"/>
    <w:rsid w:val="009B6793"/>
    <w:rsid w:val="009E3774"/>
    <w:rsid w:val="009F074F"/>
    <w:rsid w:val="009F6731"/>
    <w:rsid w:val="00A22D4B"/>
    <w:rsid w:val="00A27A56"/>
    <w:rsid w:val="00A36185"/>
    <w:rsid w:val="00A46480"/>
    <w:rsid w:val="00A469B1"/>
    <w:rsid w:val="00A6342F"/>
    <w:rsid w:val="00A81085"/>
    <w:rsid w:val="00A82066"/>
    <w:rsid w:val="00AD2B99"/>
    <w:rsid w:val="00AE1806"/>
    <w:rsid w:val="00AF333C"/>
    <w:rsid w:val="00B21ED1"/>
    <w:rsid w:val="00B4373A"/>
    <w:rsid w:val="00B47AE2"/>
    <w:rsid w:val="00B47B0E"/>
    <w:rsid w:val="00B52F75"/>
    <w:rsid w:val="00B85E90"/>
    <w:rsid w:val="00B879D2"/>
    <w:rsid w:val="00BC5145"/>
    <w:rsid w:val="00BD29D4"/>
    <w:rsid w:val="00BD3218"/>
    <w:rsid w:val="00BF0C88"/>
    <w:rsid w:val="00C05690"/>
    <w:rsid w:val="00C07DF3"/>
    <w:rsid w:val="00C101C5"/>
    <w:rsid w:val="00C13E1B"/>
    <w:rsid w:val="00C14224"/>
    <w:rsid w:val="00C33B41"/>
    <w:rsid w:val="00C41192"/>
    <w:rsid w:val="00C41497"/>
    <w:rsid w:val="00C5365E"/>
    <w:rsid w:val="00C62946"/>
    <w:rsid w:val="00C62EF5"/>
    <w:rsid w:val="00C817FC"/>
    <w:rsid w:val="00CA4437"/>
    <w:rsid w:val="00CA4E43"/>
    <w:rsid w:val="00CC557C"/>
    <w:rsid w:val="00D0464D"/>
    <w:rsid w:val="00D05165"/>
    <w:rsid w:val="00D111B1"/>
    <w:rsid w:val="00D22FB1"/>
    <w:rsid w:val="00D23BD3"/>
    <w:rsid w:val="00D326D3"/>
    <w:rsid w:val="00D36A05"/>
    <w:rsid w:val="00D6519F"/>
    <w:rsid w:val="00D6773C"/>
    <w:rsid w:val="00D71BB0"/>
    <w:rsid w:val="00D81C8C"/>
    <w:rsid w:val="00D87809"/>
    <w:rsid w:val="00D93190"/>
    <w:rsid w:val="00DC466F"/>
    <w:rsid w:val="00DC6759"/>
    <w:rsid w:val="00DC76B1"/>
    <w:rsid w:val="00E04D5D"/>
    <w:rsid w:val="00E06438"/>
    <w:rsid w:val="00E31E21"/>
    <w:rsid w:val="00E35EF1"/>
    <w:rsid w:val="00E6093A"/>
    <w:rsid w:val="00E674BE"/>
    <w:rsid w:val="00E82913"/>
    <w:rsid w:val="00E83D42"/>
    <w:rsid w:val="00E91BA2"/>
    <w:rsid w:val="00E97DCF"/>
    <w:rsid w:val="00EA4E50"/>
    <w:rsid w:val="00ED7A3F"/>
    <w:rsid w:val="00EE087D"/>
    <w:rsid w:val="00EE2275"/>
    <w:rsid w:val="00EE5BEF"/>
    <w:rsid w:val="00EF2204"/>
    <w:rsid w:val="00EF33DD"/>
    <w:rsid w:val="00F03DBD"/>
    <w:rsid w:val="00F20C3F"/>
    <w:rsid w:val="00F212DA"/>
    <w:rsid w:val="00F2469E"/>
    <w:rsid w:val="00F357E0"/>
    <w:rsid w:val="00F50C10"/>
    <w:rsid w:val="00F57A96"/>
    <w:rsid w:val="00FA2442"/>
    <w:rsid w:val="00FC0704"/>
    <w:rsid w:val="00FC5202"/>
    <w:rsid w:val="00FC70C1"/>
    <w:rsid w:val="00FD135C"/>
    <w:rsid w:val="00FD629B"/>
    <w:rsid w:val="00FE1858"/>
    <w:rsid w:val="00FE3602"/>
    <w:rsid w:val="00FE3D32"/>
    <w:rsid w:val="00FE4EF2"/>
    <w:rsid w:val="00FF460F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0BED"/>
  <w15:docId w15:val="{4AA8E9F5-237E-40A2-A0E4-7EA4D1F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9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7F5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52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5277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73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33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Diakite</dc:creator>
  <cp:lastModifiedBy>Michelle Spicer</cp:lastModifiedBy>
  <cp:revision>15</cp:revision>
  <cp:lastPrinted>2021-07-16T22:44:00Z</cp:lastPrinted>
  <dcterms:created xsi:type="dcterms:W3CDTF">2025-09-17T14:52:00Z</dcterms:created>
  <dcterms:modified xsi:type="dcterms:W3CDTF">2025-09-17T15:10:00Z</dcterms:modified>
</cp:coreProperties>
</file>